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0F15" w14:textId="40EEA14F"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52399D">
        <w:rPr>
          <w:color w:val="auto"/>
        </w:rPr>
        <w:t>Kupní smlouva</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14D89D7E"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 xml:space="preserve">Nákup </w:t>
      </w:r>
      <w:r w:rsidR="00EC5CE2">
        <w:rPr>
          <w:rFonts w:ascii="Arial" w:hAnsi="Arial" w:cs="Arial"/>
          <w:b/>
        </w:rPr>
        <w:t>ICT vybavení</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66C32EF4"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00636B6E">
        <w:rPr>
          <w:rFonts w:ascii="Arial" w:hAnsi="Arial" w:cs="Arial"/>
          <w:sz w:val="20"/>
          <w:szCs w:val="20"/>
        </w:rPr>
        <w:t xml:space="preserve"> notebooků pro učitele</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713DEF45"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EC5CE2">
        <w:rPr>
          <w:rFonts w:ascii="Arial" w:hAnsi="Arial" w:cs="Arial"/>
          <w:b/>
          <w:color w:val="010000"/>
          <w:sz w:val="20"/>
        </w:rPr>
        <w:t>20</w:t>
      </w:r>
      <w:r w:rsidR="00636B6E">
        <w:rPr>
          <w:rFonts w:ascii="Arial" w:hAnsi="Arial" w:cs="Arial"/>
          <w:b/>
          <w:color w:val="010000"/>
          <w:sz w:val="20"/>
        </w:rPr>
        <w:t>.</w:t>
      </w:r>
      <w:r w:rsidR="00EC5CE2">
        <w:rPr>
          <w:rFonts w:ascii="Arial" w:hAnsi="Arial" w:cs="Arial"/>
          <w:b/>
          <w:color w:val="010000"/>
          <w:sz w:val="20"/>
        </w:rPr>
        <w:t>12</w:t>
      </w:r>
      <w:r w:rsidR="00A34DED">
        <w:rPr>
          <w:rFonts w:ascii="Arial" w:hAnsi="Arial" w:cs="Arial"/>
          <w:b/>
          <w:color w:val="010000"/>
          <w:sz w:val="20"/>
        </w:rPr>
        <w:t>.20</w:t>
      </w:r>
      <w:r w:rsidR="009F53E5">
        <w:rPr>
          <w:rFonts w:ascii="Arial" w:hAnsi="Arial" w:cs="Arial"/>
          <w:b/>
          <w:color w:val="010000"/>
          <w:sz w:val="20"/>
        </w:rPr>
        <w:t>24</w:t>
      </w:r>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1764C62F"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D5083F">
        <w:rPr>
          <w:rFonts w:ascii="Arial" w:hAnsi="Arial" w:cs="Arial"/>
          <w:bCs w:val="0"/>
          <w:sz w:val="20"/>
          <w:szCs w:val="20"/>
        </w:rPr>
        <w:t>24</w:t>
      </w:r>
      <w:bookmarkStart w:id="1" w:name="_GoBack"/>
      <w:bookmarkEnd w:id="1"/>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078A465E"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9F53E5">
              <w:rPr>
                <w:rFonts w:cs="Arial"/>
              </w:rPr>
              <w:t>2024</w:t>
            </w:r>
          </w:p>
        </w:tc>
        <w:tc>
          <w:tcPr>
            <w:tcW w:w="4889" w:type="dxa"/>
            <w:vAlign w:val="bottom"/>
          </w:tcPr>
          <w:p w14:paraId="4E1DDDAE" w14:textId="6582D52D"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35394B" w:rsidRPr="00164A1C">
              <w:rPr>
                <w:rFonts w:cs="Arial"/>
              </w:rPr>
              <w:t xml:space="preserve"> dne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714C22">
              <w:rPr>
                <w:rFonts w:cs="Arial"/>
              </w:rPr>
              <w:t xml:space="preserve"> 202</w:t>
            </w:r>
            <w:r w:rsidR="009F53E5">
              <w:rPr>
                <w:rFonts w:cs="Arial"/>
              </w:rPr>
              <w:t>4</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B582" w14:textId="3B75C240"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D5083F">
      <w:rPr>
        <w:rFonts w:cs="Arial"/>
        <w:i/>
        <w:noProof/>
        <w:color w:val="7F7F7F"/>
        <w:sz w:val="18"/>
        <w:szCs w:val="18"/>
      </w:rPr>
      <w:t>4</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D5083F">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5BDA" w14:textId="77777777" w:rsidR="00B33B06" w:rsidRDefault="00B33B06" w:rsidP="00A52249">
    <w:pPr>
      <w:pStyle w:val="Zpat"/>
      <w:jc w:val="center"/>
      <w:rPr>
        <w:rFonts w:cs="Arial"/>
        <w:i/>
        <w:color w:val="7F7F7F"/>
        <w:sz w:val="18"/>
        <w:szCs w:val="18"/>
      </w:rPr>
    </w:pPr>
  </w:p>
  <w:p w14:paraId="2A0F6D39" w14:textId="20226114"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D5083F">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D5083F">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96956"/>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3E3D09"/>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1110"/>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2399D"/>
    <w:rsid w:val="0055137D"/>
    <w:rsid w:val="00551725"/>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6B6E"/>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1D86"/>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E5537"/>
    <w:rsid w:val="009F226B"/>
    <w:rsid w:val="009F281B"/>
    <w:rsid w:val="009F294C"/>
    <w:rsid w:val="009F317D"/>
    <w:rsid w:val="009F53E5"/>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6A60"/>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5083F"/>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C5CE2"/>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2E8B"/>
    <w:rsid w:val="00FA5777"/>
    <w:rsid w:val="00FA6DD3"/>
    <w:rsid w:val="00FA72D0"/>
    <w:rsid w:val="00FB1B0A"/>
    <w:rsid w:val="00FB1D0D"/>
    <w:rsid w:val="00FB716A"/>
    <w:rsid w:val="00FC1CFF"/>
    <w:rsid w:val="00FC20EC"/>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2381</Words>
  <Characters>13910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21</cp:revision>
  <cp:lastPrinted>2021-06-30T05:06:00Z</cp:lastPrinted>
  <dcterms:created xsi:type="dcterms:W3CDTF">2020-08-23T19:55:00Z</dcterms:created>
  <dcterms:modified xsi:type="dcterms:W3CDTF">2024-11-26T15:00:00Z</dcterms:modified>
</cp:coreProperties>
</file>